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B25" w:rsidRDefault="00DF022D" w:rsidP="00E86B25">
      <w:r>
        <w:t>1</w:t>
      </w:r>
      <w:r w:rsidR="00F74BF3">
        <w:t>3</w:t>
      </w:r>
      <w:r w:rsidR="00E02E84">
        <w:t>.04.2018</w:t>
      </w:r>
    </w:p>
    <w:p w:rsidR="00E02E84" w:rsidRPr="00C471A2" w:rsidRDefault="00DF022D" w:rsidP="004F358E">
      <w:pPr>
        <w:pStyle w:val="Headline"/>
      </w:pPr>
      <w:r>
        <w:t>Werkstätten-Messe: Ostereier für Weltrekord bemalen</w:t>
      </w:r>
    </w:p>
    <w:p w:rsidR="00E02E84" w:rsidRPr="006D6B94" w:rsidRDefault="00D051B8" w:rsidP="004F358E">
      <w:pPr>
        <w:pStyle w:val="berschrift1"/>
      </w:pPr>
      <w:r>
        <w:t>M</w:t>
      </w:r>
      <w:r w:rsidR="006D6B94" w:rsidRPr="006D6B94">
        <w:t>esse vom 18. bis 21. April – Mitmach</w:t>
      </w:r>
      <w:r>
        <w:t>-A</w:t>
      </w:r>
      <w:r w:rsidR="006D6B94" w:rsidRPr="006D6B94">
        <w:t xml:space="preserve">ktionen </w:t>
      </w:r>
      <w:r w:rsidR="00E02E84" w:rsidRPr="006D6B94">
        <w:t>am S</w:t>
      </w:r>
      <w:r w:rsidR="006D6B94" w:rsidRPr="006D6B94">
        <w:t>tand der Rummelsberger Diakonie</w:t>
      </w:r>
    </w:p>
    <w:p w:rsidR="00DF022D" w:rsidRDefault="00E02E84" w:rsidP="004F358E">
      <w:pPr>
        <w:pStyle w:val="Flietext"/>
      </w:pPr>
      <w:r>
        <w:t xml:space="preserve">Nürnberg – </w:t>
      </w:r>
      <w:r w:rsidR="00DF022D">
        <w:t>Bei der Werkstätten-Messe sind die Besucher aufgerufen, Ostereier für den Weltrekord</w:t>
      </w:r>
      <w:r w:rsidR="00F74BF3">
        <w:t>versuch</w:t>
      </w:r>
      <w:r w:rsidR="00DF022D">
        <w:t xml:space="preserve"> am </w:t>
      </w:r>
      <w:proofErr w:type="spellStart"/>
      <w:r w:rsidR="00DF022D">
        <w:t>Auhof</w:t>
      </w:r>
      <w:proofErr w:type="spellEnd"/>
      <w:r w:rsidR="00DF022D">
        <w:t xml:space="preserve"> zu bemalen. </w:t>
      </w:r>
      <w:r w:rsidR="005B4D4D">
        <w:t>A</w:t>
      </w:r>
      <w:r w:rsidR="00DF022D">
        <w:t xml:space="preserve">m Samstag, 21. April, </w:t>
      </w:r>
      <w:r w:rsidR="005B4D4D">
        <w:t xml:space="preserve">stehen </w:t>
      </w:r>
      <w:r w:rsidR="00DF022D">
        <w:t xml:space="preserve">am Verkaufsstand 347 der </w:t>
      </w:r>
      <w:proofErr w:type="spellStart"/>
      <w:r w:rsidR="00DF022D">
        <w:t>Rummelsberger</w:t>
      </w:r>
      <w:proofErr w:type="spellEnd"/>
      <w:r w:rsidR="00DF022D">
        <w:t xml:space="preserve"> Diakonie in Halle 12 </w:t>
      </w:r>
      <w:r w:rsidR="005B4D4D">
        <w:t xml:space="preserve">Farben und Eier </w:t>
      </w:r>
      <w:r w:rsidR="00DF022D">
        <w:t xml:space="preserve">bereit. </w:t>
      </w:r>
      <w:r w:rsidR="000523DE">
        <w:t>Um ins Guin</w:t>
      </w:r>
      <w:r w:rsidR="005B4D4D">
        <w:t>n</w:t>
      </w:r>
      <w:r w:rsidR="000523DE">
        <w:t>ess Buch der Rekorde zu kommen</w:t>
      </w:r>
      <w:r w:rsidR="005B4D4D">
        <w:t xml:space="preserve">, braucht es 82.500 Eier. Bemalte Ostereier können am Messestand und am </w:t>
      </w:r>
      <w:proofErr w:type="spellStart"/>
      <w:r w:rsidR="005B4D4D">
        <w:t>Auhof</w:t>
      </w:r>
      <w:proofErr w:type="spellEnd"/>
      <w:r w:rsidR="005B4D4D">
        <w:t xml:space="preserve"> in Hilpoltstein abgegeben werden. </w:t>
      </w:r>
    </w:p>
    <w:p w:rsidR="00CD09AF" w:rsidRDefault="005B4D4D" w:rsidP="004F358E">
      <w:pPr>
        <w:pStyle w:val="Flietext"/>
      </w:pPr>
      <w:r>
        <w:t xml:space="preserve">Die Werkstätten-Messe findet vom Mittwoch, 18. April, bis Samstag, 21. April, in der Messe Nürnberg statt. </w:t>
      </w:r>
      <w:r w:rsidR="00DF022D">
        <w:t xml:space="preserve">Am Stand der </w:t>
      </w:r>
      <w:proofErr w:type="spellStart"/>
      <w:r w:rsidR="00DF022D">
        <w:t>Rummelsberger</w:t>
      </w:r>
      <w:proofErr w:type="spellEnd"/>
      <w:r w:rsidR="00DF022D">
        <w:t xml:space="preserve"> Diakonie gibt es jeden Tag Mit</w:t>
      </w:r>
      <w:r w:rsidR="00CD09AF">
        <w:t>mach</w:t>
      </w:r>
      <w:r w:rsidR="00F74BF3">
        <w:t>-A</w:t>
      </w:r>
      <w:r w:rsidR="00CD09AF">
        <w:t xml:space="preserve">ktionen: </w:t>
      </w:r>
      <w:r w:rsidR="00DF022D">
        <w:t>Mittwoch</w:t>
      </w:r>
      <w:r w:rsidR="00CD09AF">
        <w:t xml:space="preserve">, </w:t>
      </w:r>
      <w:r w:rsidR="00DF022D">
        <w:t xml:space="preserve">10.30 </w:t>
      </w:r>
      <w:r w:rsidR="00CD09AF">
        <w:t>bis 1</w:t>
      </w:r>
      <w:r w:rsidR="00DF022D">
        <w:t xml:space="preserve">5.00 </w:t>
      </w:r>
      <w:r w:rsidR="00CD09AF">
        <w:t xml:space="preserve">Uhr </w:t>
      </w:r>
      <w:r w:rsidR="00DF022D">
        <w:t>Turnbeutel bedrucken</w:t>
      </w:r>
      <w:r w:rsidR="00CD09AF">
        <w:t xml:space="preserve">; </w:t>
      </w:r>
      <w:r w:rsidR="00DF022D">
        <w:t>Donnerstag</w:t>
      </w:r>
      <w:r w:rsidR="00CD09AF">
        <w:t xml:space="preserve">, </w:t>
      </w:r>
      <w:r w:rsidR="00DF022D">
        <w:t xml:space="preserve">9.00 </w:t>
      </w:r>
      <w:r w:rsidR="00CD09AF">
        <w:t>bis</w:t>
      </w:r>
      <w:r w:rsidR="00DF022D">
        <w:t xml:space="preserve"> 16.00 </w:t>
      </w:r>
      <w:r w:rsidR="00CD09AF">
        <w:t xml:space="preserve">Uhr </w:t>
      </w:r>
      <w:r w:rsidR="00DF022D">
        <w:t>Geschenkartikel gravieren</w:t>
      </w:r>
      <w:r w:rsidR="00CD09AF">
        <w:t xml:space="preserve">; </w:t>
      </w:r>
      <w:r w:rsidR="00DF022D">
        <w:t>Freitag</w:t>
      </w:r>
      <w:r w:rsidR="00CD09AF">
        <w:t>, 9.00 bi</w:t>
      </w:r>
      <w:r w:rsidR="00DF022D">
        <w:t xml:space="preserve">s 17.00 Notfallkarten </w:t>
      </w:r>
      <w:r w:rsidR="00CD09AF">
        <w:t xml:space="preserve">erstellen; </w:t>
      </w:r>
      <w:r w:rsidR="00DF022D">
        <w:t>Samstag</w:t>
      </w:r>
      <w:r w:rsidR="00B676BA">
        <w:t xml:space="preserve"> 11.00</w:t>
      </w:r>
      <w:r w:rsidR="00CD09AF">
        <w:t xml:space="preserve"> bis </w:t>
      </w:r>
      <w:r w:rsidR="00B676BA">
        <w:t xml:space="preserve">15.00 </w:t>
      </w:r>
      <w:r w:rsidR="00CD09AF">
        <w:t>Uhr</w:t>
      </w:r>
      <w:r w:rsidR="00A05B8D">
        <w:t xml:space="preserve"> Buttons </w:t>
      </w:r>
      <w:r w:rsidR="00CD09AF">
        <w:t>drucken</w:t>
      </w:r>
      <w:r w:rsidR="00A05B8D">
        <w:t xml:space="preserve"> und Ostereier </w:t>
      </w:r>
      <w:r w:rsidR="00CD09AF">
        <w:t>bemalen</w:t>
      </w:r>
      <w:r w:rsidR="00A05B8D">
        <w:t>.</w:t>
      </w:r>
    </w:p>
    <w:p w:rsidR="0033736B" w:rsidRDefault="00E02E84" w:rsidP="004F358E">
      <w:pPr>
        <w:pStyle w:val="Flietext"/>
      </w:pPr>
      <w:r>
        <w:t xml:space="preserve">Bei der </w:t>
      </w:r>
      <w:r w:rsidR="00D051B8">
        <w:t>M</w:t>
      </w:r>
      <w:r>
        <w:t xml:space="preserve">esse </w:t>
      </w:r>
      <w:r w:rsidR="005B4D4D">
        <w:t>präsentieren</w:t>
      </w:r>
      <w:r>
        <w:t xml:space="preserve"> die Werkstätten </w:t>
      </w:r>
      <w:r w:rsidR="006D6B94">
        <w:t xml:space="preserve">der Rummelsberger Diakonie </w:t>
      </w:r>
      <w:r>
        <w:t>ihre</w:t>
      </w:r>
      <w:r w:rsidR="005B4D4D">
        <w:t xml:space="preserve"> Produkte und Dienstleistungen; beispielsweise </w:t>
      </w:r>
      <w:r w:rsidR="00B948F5">
        <w:t>Dekorationsartikel, Gartenmöbel, Keramik, Holzspielzeug, Kissen und Taschen</w:t>
      </w:r>
      <w:r w:rsidR="004F358E">
        <w:t>.</w:t>
      </w:r>
      <w:r w:rsidR="005B4D4D">
        <w:t xml:space="preserve"> </w:t>
      </w:r>
      <w:r w:rsidR="0033736B">
        <w:t xml:space="preserve">Zudem können sich Interessierte über die Arbeitsmöglichkeiten in den Auhof-Werkstätten in Hilpoltstein, den Wichernhaus-Werkstätten in Altdorf, den Altmühltal-Werkstätten in </w:t>
      </w:r>
      <w:proofErr w:type="spellStart"/>
      <w:r w:rsidR="0033736B">
        <w:t>Treuchtlingen</w:t>
      </w:r>
      <w:proofErr w:type="spellEnd"/>
      <w:r w:rsidR="0033736B">
        <w:t xml:space="preserve"> sowie </w:t>
      </w:r>
      <w:r w:rsidR="004F358E">
        <w:t xml:space="preserve">in </w:t>
      </w:r>
      <w:r w:rsidR="0033736B">
        <w:t xml:space="preserve">der Werkstatt </w:t>
      </w:r>
      <w:proofErr w:type="spellStart"/>
      <w:r w:rsidR="0033736B">
        <w:t>Schmeilsdorf</w:t>
      </w:r>
      <w:proofErr w:type="spellEnd"/>
      <w:r w:rsidR="0033736B">
        <w:t xml:space="preserve"> bei Kulmbach</w:t>
      </w:r>
      <w:r w:rsidR="00A74E63">
        <w:t xml:space="preserve"> und</w:t>
      </w:r>
      <w:r w:rsidR="004F358E">
        <w:t xml:space="preserve"> in</w:t>
      </w:r>
      <w:r w:rsidR="0033736B">
        <w:t xml:space="preserve"> den Förderstätten </w:t>
      </w:r>
      <w:r w:rsidR="00A74E63">
        <w:t>informieren. Das Berufsbildungswerk Rummelsberg präsentiert sich mit seinen vielfältigen</w:t>
      </w:r>
      <w:r w:rsidR="00D051B8">
        <w:t xml:space="preserve"> </w:t>
      </w:r>
      <w:r w:rsidR="00A74E63">
        <w:t>Ausbildungsmöglichkeiten.</w:t>
      </w:r>
      <w:r w:rsidR="00F74BF3">
        <w:t xml:space="preserve"> </w:t>
      </w:r>
    </w:p>
    <w:p w:rsidR="004A5461" w:rsidRDefault="0033736B" w:rsidP="004F358E">
      <w:pPr>
        <w:spacing w:after="0"/>
      </w:pPr>
      <w:r>
        <w:t xml:space="preserve">Lena Oedinger </w:t>
      </w:r>
      <w:r w:rsidR="005B4D4D">
        <w:t xml:space="preserve">und Bettina Nöth </w:t>
      </w:r>
      <w:r>
        <w:t>(1</w:t>
      </w:r>
      <w:r w:rsidR="005B4D4D">
        <w:t>.</w:t>
      </w:r>
      <w:r w:rsidR="00F74BF3">
        <w:t>502</w:t>
      </w:r>
      <w:r>
        <w:t xml:space="preserve"> Zeichen)</w:t>
      </w:r>
    </w:p>
    <w:p w:rsidR="004F358E" w:rsidRDefault="004F358E" w:rsidP="004F358E">
      <w:pPr>
        <w:spacing w:after="0"/>
      </w:pPr>
    </w:p>
    <w:p w:rsidR="00E86B25" w:rsidRPr="006322C5" w:rsidRDefault="00E86B25" w:rsidP="00E86B25">
      <w:pPr>
        <w:pStyle w:val="berschrift1"/>
      </w:pPr>
      <w:r w:rsidRPr="006322C5">
        <w:t>Ansprechpartner</w:t>
      </w:r>
      <w:r w:rsidR="004F358E">
        <w:t>in</w:t>
      </w:r>
    </w:p>
    <w:p w:rsidR="00D051B8" w:rsidRPr="00A74E63" w:rsidRDefault="00D051B8" w:rsidP="00E86B25">
      <w:pPr>
        <w:rPr>
          <w:rStyle w:val="berschrift1Zchn"/>
          <w:rFonts w:eastAsia="Calibri" w:cs="Times New Roman"/>
          <w:b w:val="0"/>
          <w:bCs w:val="0"/>
          <w:color w:val="auto"/>
          <w:sz w:val="22"/>
          <w:szCs w:val="20"/>
        </w:rPr>
      </w:pPr>
      <w:r>
        <w:t>Bettina Nöth</w:t>
      </w:r>
      <w:r w:rsidR="00E86B25">
        <w:br/>
        <w:t xml:space="preserve">Telefon </w:t>
      </w:r>
      <w:r w:rsidR="005C0933">
        <w:t>09128</w:t>
      </w:r>
      <w:r>
        <w:t xml:space="preserve"> </w:t>
      </w:r>
      <w:r w:rsidR="005C0933">
        <w:t>5037</w:t>
      </w:r>
      <w:r>
        <w:t>04</w:t>
      </w:r>
      <w:r w:rsidR="00ED27FC">
        <w:br/>
      </w:r>
      <w:r>
        <w:t>E-Mail:</w:t>
      </w:r>
      <w:r w:rsidR="00ED27FC">
        <w:t xml:space="preserve"> </w:t>
      </w:r>
      <w:hyperlink r:id="rId9" w:history="1">
        <w:r w:rsidR="006217E1" w:rsidRPr="0065249C">
          <w:rPr>
            <w:rStyle w:val="Hyperlink"/>
          </w:rPr>
          <w:t>noeth.bettina@rummelsberger.net</w:t>
        </w:r>
      </w:hyperlink>
    </w:p>
    <w:p w:rsidR="00F74BF3" w:rsidRDefault="00F74BF3" w:rsidP="006217E1">
      <w:pPr>
        <w:pStyle w:val="berschrift1"/>
        <w:spacing w:after="240"/>
        <w:rPr>
          <w:rStyle w:val="berschrift1Zchn"/>
          <w:b/>
        </w:rPr>
      </w:pPr>
    </w:p>
    <w:p w:rsidR="00E86B25" w:rsidRDefault="00E86B25" w:rsidP="006217E1">
      <w:pPr>
        <w:pStyle w:val="berschrift1"/>
        <w:spacing w:after="240"/>
        <w:rPr>
          <w:rStyle w:val="berschrift1Zchn"/>
          <w:b/>
        </w:rPr>
      </w:pPr>
      <w:bookmarkStart w:id="0" w:name="_GoBack"/>
      <w:r w:rsidRPr="006217E1">
        <w:rPr>
          <w:rStyle w:val="berschrift1Zchn"/>
          <w:b/>
        </w:rPr>
        <w:t>Foto</w:t>
      </w:r>
      <w:r w:rsidR="00580475" w:rsidRPr="006217E1">
        <w:rPr>
          <w:rStyle w:val="berschrift1Zchn"/>
          <w:b/>
        </w:rPr>
        <w:t>s</w:t>
      </w:r>
      <w:r w:rsidRPr="006217E1">
        <w:rPr>
          <w:rStyle w:val="berschrift1Zchn"/>
          <w:b/>
        </w:rPr>
        <w:t xml:space="preserve"> und Bildunterschrift</w:t>
      </w:r>
      <w:r w:rsidR="00580475" w:rsidRPr="006217E1">
        <w:rPr>
          <w:rStyle w:val="berschrift1Zchn"/>
          <w:b/>
        </w:rPr>
        <w:t>en</w:t>
      </w:r>
    </w:p>
    <w:bookmarkEnd w:id="0"/>
    <w:p w:rsidR="00B676BA" w:rsidRPr="00B676BA" w:rsidRDefault="00B676BA" w:rsidP="00B676BA">
      <w:r>
        <w:rPr>
          <w:noProof/>
        </w:rPr>
        <w:drawing>
          <wp:inline distT="0" distB="0" distL="0" distR="0">
            <wp:extent cx="2518013" cy="167867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rkstättenmesse_Ostereier_Foto_Matthias_Grundmann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8610" cy="1679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F3" w:rsidRPr="00F74BF3" w:rsidRDefault="00F74BF3" w:rsidP="00E86B25">
      <w:pPr>
        <w:rPr>
          <w:rStyle w:val="berschrift1Zchn"/>
          <w:b w:val="0"/>
        </w:rPr>
      </w:pPr>
      <w:r>
        <w:rPr>
          <w:rStyle w:val="berschrift1Zchn"/>
          <w:b w:val="0"/>
        </w:rPr>
        <w:t xml:space="preserve">Weltrekord-Versuch: Besucher der Werkstätten-Messe können am Stand der </w:t>
      </w:r>
      <w:proofErr w:type="spellStart"/>
      <w:r>
        <w:rPr>
          <w:rStyle w:val="berschrift1Zchn"/>
          <w:b w:val="0"/>
        </w:rPr>
        <w:t>Rummelsberger</w:t>
      </w:r>
      <w:proofErr w:type="spellEnd"/>
      <w:r>
        <w:rPr>
          <w:rStyle w:val="berschrift1Zchn"/>
          <w:b w:val="0"/>
        </w:rPr>
        <w:t xml:space="preserve"> Diakonie Ostereier für den Weltrekord-Versuch am </w:t>
      </w:r>
      <w:proofErr w:type="spellStart"/>
      <w:r>
        <w:rPr>
          <w:rStyle w:val="berschrift1Zchn"/>
          <w:b w:val="0"/>
        </w:rPr>
        <w:t>Auhof</w:t>
      </w:r>
      <w:proofErr w:type="spellEnd"/>
      <w:r>
        <w:rPr>
          <w:rStyle w:val="berschrift1Zchn"/>
          <w:b w:val="0"/>
        </w:rPr>
        <w:t xml:space="preserve"> abgeben und am Samstag Eier bemalen. Foto: Matthias Grundmann</w:t>
      </w:r>
    </w:p>
    <w:p w:rsidR="0004074B" w:rsidRDefault="005C0933" w:rsidP="0004074B">
      <w:pPr>
        <w:spacing w:after="0"/>
      </w:pPr>
      <w:r>
        <w:rPr>
          <w:noProof/>
        </w:rPr>
        <w:drawing>
          <wp:inline distT="0" distB="0" distL="0" distR="0" wp14:anchorId="62EC5526" wp14:editId="1F8B90B0">
            <wp:extent cx="2506132" cy="1879600"/>
            <wp:effectExtent l="0" t="0" r="8890" b="6350"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4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2491" cy="1884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C0933" w:rsidRDefault="0033736B" w:rsidP="00EC7468">
      <w:pPr>
        <w:spacing w:after="0"/>
      </w:pPr>
      <w:r>
        <w:t>Mitmach</w:t>
      </w:r>
      <w:r w:rsidR="00D051B8">
        <w:t>-A</w:t>
      </w:r>
      <w:r>
        <w:t xml:space="preserve">ktionen: </w:t>
      </w:r>
      <w:r w:rsidR="005C0933">
        <w:t>Am Stand der Rummelsberger Diakonie können die Besucher</w:t>
      </w:r>
      <w:r w:rsidR="006217E1">
        <w:t>innen und Besucher</w:t>
      </w:r>
      <w:r w:rsidR="005C0933">
        <w:t xml:space="preserve"> </w:t>
      </w:r>
      <w:r>
        <w:t xml:space="preserve">unter anderem Gläser gravieren, Turnbeutel bedrucken und Buttons </w:t>
      </w:r>
      <w:r w:rsidR="006217E1">
        <w:t>drucken. Foto: Georg Borngässer</w:t>
      </w:r>
    </w:p>
    <w:p w:rsidR="00EC7468" w:rsidRDefault="00EC7468" w:rsidP="00EC7468">
      <w:pPr>
        <w:spacing w:after="0"/>
      </w:pPr>
    </w:p>
    <w:p w:rsidR="00E86B25" w:rsidRDefault="00E86B25" w:rsidP="00E86B25">
      <w:r w:rsidRPr="00C83906">
        <w:t xml:space="preserve">(druckfähige Fotos finden Sie auf </w:t>
      </w:r>
      <w:hyperlink r:id="rId12" w:history="1">
        <w:r w:rsidR="00DA3486" w:rsidRPr="00F421E8">
          <w:rPr>
            <w:rStyle w:val="Hyperlink"/>
          </w:rPr>
          <w:t>www.rummelsberger-diakonie.de/presse</w:t>
        </w:r>
      </w:hyperlink>
      <w:r w:rsidRPr="00C83906">
        <w:t>)</w:t>
      </w:r>
    </w:p>
    <w:p w:rsidR="00E86B25" w:rsidRDefault="00E86B25" w:rsidP="00E86B25"/>
    <w:p w:rsidR="00E86B25" w:rsidRPr="006322C5" w:rsidRDefault="00E86B25" w:rsidP="00E86B25">
      <w:pPr>
        <w:sectPr w:rsidR="00E86B25" w:rsidRPr="006322C5" w:rsidSect="00A11DA2">
          <w:headerReference w:type="default" r:id="rId13"/>
          <w:footerReference w:type="default" r:id="rId14"/>
          <w:headerReference w:type="first" r:id="rId15"/>
          <w:footerReference w:type="first" r:id="rId16"/>
          <w:type w:val="continuous"/>
          <w:pgSz w:w="11906" w:h="16838"/>
          <w:pgMar w:top="2552" w:right="1417" w:bottom="1134" w:left="1417" w:header="708" w:footer="283" w:gutter="0"/>
          <w:cols w:space="708"/>
          <w:docGrid w:linePitch="360"/>
        </w:sectPr>
      </w:pPr>
    </w:p>
    <w:p w:rsidR="00A11DA2" w:rsidRPr="00A11DA2" w:rsidRDefault="00A11DA2" w:rsidP="00ED27FC"/>
    <w:sectPr w:rsidR="00A11DA2" w:rsidRPr="00A11DA2" w:rsidSect="0098093D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247" w:right="1417" w:bottom="1134" w:left="1417" w:header="708" w:footer="294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0ED" w:rsidRPr="006322C5" w:rsidRDefault="00EC50ED" w:rsidP="006322C5">
      <w:r w:rsidRPr="006322C5">
        <w:separator/>
      </w:r>
    </w:p>
  </w:endnote>
  <w:endnote w:type="continuationSeparator" w:id="0">
    <w:p w:rsidR="00EC50ED" w:rsidRPr="006322C5" w:rsidRDefault="00EC50ED" w:rsidP="006322C5">
      <w:r w:rsidRPr="006322C5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>
      <w:t>presse</w:t>
    </w:r>
    <w:r w:rsidRPr="0098093D">
      <w:t>@rummelsberger.net | www.rummelsberger-diakonie.de</w:t>
    </w:r>
  </w:p>
  <w:p w:rsidR="00E86B25" w:rsidRPr="006322C5" w:rsidRDefault="00E86B2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AB7FA4">
      <w:rPr>
        <w:noProof/>
      </w:rPr>
      <w:t>2</w:t>
    </w:r>
    <w:r w:rsidRPr="006322C5">
      <w:fldChar w:fldCharType="end"/>
    </w:r>
    <w:r w:rsidRPr="006322C5">
      <w:t xml:space="preserve"> von </w:t>
    </w:r>
    <w:r w:rsidR="00AB7FA4">
      <w:fldChar w:fldCharType="begin"/>
    </w:r>
    <w:r w:rsidR="00AB7FA4">
      <w:instrText>NUMPAGES  \* Arabic  \* MERGEFORMAT</w:instrText>
    </w:r>
    <w:r w:rsidR="00AB7FA4">
      <w:fldChar w:fldCharType="separate"/>
    </w:r>
    <w:r w:rsidR="00AB7FA4">
      <w:rPr>
        <w:noProof/>
      </w:rPr>
      <w:t>2</w:t>
    </w:r>
    <w:r w:rsidR="00AB7FA4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Pr="0098093D" w:rsidRDefault="00E86B25" w:rsidP="0098093D">
    <w:pPr>
      <w:pStyle w:val="FuzeileRD"/>
    </w:pPr>
  </w:p>
  <w:p w:rsidR="00E86B25" w:rsidRPr="0098093D" w:rsidRDefault="00E86B2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E86B25" w:rsidRDefault="00E86B25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>
      <w:rPr>
        <w:noProof/>
      </w:rPr>
      <w:t>3</w:t>
    </w:r>
    <w:r w:rsidRPr="006322C5">
      <w:fldChar w:fldCharType="end"/>
    </w:r>
    <w:r w:rsidRPr="006322C5">
      <w:t xml:space="preserve"> von </w:t>
    </w:r>
    <w:r w:rsidR="00AB7FA4">
      <w:fldChar w:fldCharType="begin"/>
    </w:r>
    <w:r w:rsidR="00AB7FA4">
      <w:instrText>NUMPAGES  \* Arabic  \* MERGEFORMAT</w:instrText>
    </w:r>
    <w:r w:rsidR="00AB7FA4">
      <w:fldChar w:fldCharType="separate"/>
    </w:r>
    <w:r w:rsidR="00BB1560">
      <w:rPr>
        <w:noProof/>
      </w:rPr>
      <w:t>2</w:t>
    </w:r>
    <w:r w:rsidR="00AB7FA4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Pr="0098093D" w:rsidRDefault="006322C5" w:rsidP="0098093D">
    <w:pPr>
      <w:pStyle w:val="FuzeileRD"/>
    </w:pPr>
  </w:p>
  <w:p w:rsidR="006322C5" w:rsidRPr="0098093D" w:rsidRDefault="006322C5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</w:r>
    <w:r w:rsidR="00527AE1">
      <w:t>presse</w:t>
    </w:r>
    <w:r w:rsidRPr="0098093D">
      <w:t>@rummelsberger.net | www.rummelsberger-diakonie.de</w:t>
    </w:r>
  </w:p>
  <w:p w:rsidR="006322C5" w:rsidRPr="006322C5" w:rsidRDefault="006322C5" w:rsidP="006322C5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E86B25">
      <w:rPr>
        <w:noProof/>
      </w:rPr>
      <w:t>3</w:t>
    </w:r>
    <w:r w:rsidRPr="006322C5">
      <w:fldChar w:fldCharType="end"/>
    </w:r>
    <w:r w:rsidRPr="006322C5">
      <w:t xml:space="preserve"> von </w:t>
    </w:r>
    <w:r w:rsidR="00AB7FA4">
      <w:fldChar w:fldCharType="begin"/>
    </w:r>
    <w:r w:rsidR="00AB7FA4">
      <w:instrText>NUMPAGES  \* Arabic  \* MERGEFORMAT</w:instrText>
    </w:r>
    <w:r w:rsidR="00AB7FA4">
      <w:fldChar w:fldCharType="separate"/>
    </w:r>
    <w:r w:rsidR="00BB1560">
      <w:rPr>
        <w:noProof/>
      </w:rPr>
      <w:t>2</w:t>
    </w:r>
    <w:r w:rsidR="00AB7FA4">
      <w:rPr>
        <w:noProof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Pr="0098093D" w:rsidRDefault="0098093D" w:rsidP="0098093D">
    <w:pPr>
      <w:pStyle w:val="FuzeileRD"/>
    </w:pPr>
  </w:p>
  <w:p w:rsidR="0098093D" w:rsidRPr="0098093D" w:rsidRDefault="0098093D" w:rsidP="0098093D">
    <w:pPr>
      <w:pStyle w:val="FuzeileRD"/>
    </w:pPr>
    <w:r w:rsidRPr="0098093D">
      <w:t>Rummelsberger Diakonie e.V. | Abteilung Kommunikation</w:t>
    </w:r>
    <w:r w:rsidRPr="0098093D">
      <w:br/>
      <w:t xml:space="preserve">Rummelsberg 2, 90592 Schwarzenbruck, Telefon 09128 50-2439, Telefax 09128 50-2150 </w:t>
    </w:r>
    <w:r w:rsidRPr="0098093D">
      <w:br/>
      <w:t>kommunikation@rummelsberger.net | www.rummelsberger-diakonie.de</w:t>
    </w:r>
  </w:p>
  <w:p w:rsidR="0098093D" w:rsidRDefault="0098093D" w:rsidP="0098093D">
    <w:r w:rsidRPr="006322C5">
      <w:t xml:space="preserve">Seite </w:t>
    </w:r>
    <w:r w:rsidRPr="006322C5">
      <w:fldChar w:fldCharType="begin"/>
    </w:r>
    <w:r w:rsidRPr="006322C5">
      <w:instrText>PAGE  \* Arabic  \* MERGEFORMAT</w:instrText>
    </w:r>
    <w:r w:rsidRPr="006322C5">
      <w:fldChar w:fldCharType="separate"/>
    </w:r>
    <w:r w:rsidR="0004074B">
      <w:rPr>
        <w:noProof/>
      </w:rPr>
      <w:t>2</w:t>
    </w:r>
    <w:r w:rsidRPr="006322C5">
      <w:fldChar w:fldCharType="end"/>
    </w:r>
    <w:r w:rsidRPr="006322C5">
      <w:t xml:space="preserve"> von </w:t>
    </w:r>
    <w:r w:rsidR="00AB7FA4">
      <w:fldChar w:fldCharType="begin"/>
    </w:r>
    <w:r w:rsidR="00AB7FA4">
      <w:instrText>NUMPAGES  \* Arabic  \* MERGEFORMAT</w:instrText>
    </w:r>
    <w:r w:rsidR="00AB7FA4">
      <w:fldChar w:fldCharType="separate"/>
    </w:r>
    <w:r w:rsidR="00BB1560">
      <w:rPr>
        <w:noProof/>
      </w:rPr>
      <w:t>2</w:t>
    </w:r>
    <w:r w:rsidR="00AB7FA4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0ED" w:rsidRPr="006322C5" w:rsidRDefault="00EC50ED" w:rsidP="006322C5">
      <w:r w:rsidRPr="006322C5">
        <w:separator/>
      </w:r>
    </w:p>
  </w:footnote>
  <w:footnote w:type="continuationSeparator" w:id="0">
    <w:p w:rsidR="00EC50ED" w:rsidRPr="006322C5" w:rsidRDefault="00EC50ED" w:rsidP="006322C5">
      <w:r w:rsidRPr="006322C5"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6322C5"/>
  <w:p w:rsidR="00E86B25" w:rsidRDefault="00E86B25" w:rsidP="006322C5"/>
  <w:p w:rsidR="00E86B25" w:rsidRDefault="00E86B25" w:rsidP="006322C5"/>
  <w:p w:rsidR="00E86B25" w:rsidRPr="006322C5" w:rsidRDefault="00E86B2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62336" behindDoc="1" locked="1" layoutInCell="1" allowOverlap="1" wp14:anchorId="603E44D0" wp14:editId="4FE2DA4B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2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6B25" w:rsidRDefault="00E86B25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3360" behindDoc="1" locked="1" layoutInCell="1" allowOverlap="1" wp14:anchorId="492494F8" wp14:editId="1B73C157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3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2C5" w:rsidRDefault="006322C5" w:rsidP="006322C5"/>
  <w:p w:rsidR="006322C5" w:rsidRDefault="006322C5" w:rsidP="006322C5"/>
  <w:p w:rsidR="006322C5" w:rsidRDefault="006322C5" w:rsidP="006322C5"/>
  <w:p w:rsidR="008872E8" w:rsidRPr="006322C5" w:rsidRDefault="006322C5" w:rsidP="006322C5">
    <w:pPr>
      <w:pStyle w:val="Headline"/>
    </w:pPr>
    <w:r w:rsidRPr="006322C5">
      <w:t>Pressemitteilung</w:t>
    </w:r>
    <w:r w:rsidRPr="006322C5">
      <w:rPr>
        <w:noProof/>
      </w:rPr>
      <w:drawing>
        <wp:anchor distT="0" distB="0" distL="114300" distR="114300" simplePos="0" relativeHeight="251658240" behindDoc="1" locked="1" layoutInCell="1" allowOverlap="1" wp14:anchorId="501E4E8C" wp14:editId="35B81EB6">
          <wp:simplePos x="0" y="0"/>
          <wp:positionH relativeFrom="page">
            <wp:posOffset>4536440</wp:posOffset>
          </wp:positionH>
          <wp:positionV relativeFrom="page">
            <wp:posOffset>0</wp:posOffset>
          </wp:positionV>
          <wp:extent cx="3019425" cy="1276350"/>
          <wp:effectExtent l="0" t="0" r="0" b="0"/>
          <wp:wrapNone/>
          <wp:docPr id="7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9425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93D" w:rsidRDefault="0098093D" w:rsidP="0098093D">
    <w:pPr>
      <w:pStyle w:val="berschrift1"/>
    </w:pPr>
    <w:r w:rsidRPr="006322C5">
      <w:rPr>
        <w:noProof/>
      </w:rPr>
      <w:drawing>
        <wp:anchor distT="0" distB="0" distL="114300" distR="114300" simplePos="0" relativeHeight="251660288" behindDoc="1" locked="1" layoutInCell="1" allowOverlap="1" wp14:anchorId="388DAEC3" wp14:editId="2E764A54">
          <wp:simplePos x="0" y="0"/>
          <wp:positionH relativeFrom="page">
            <wp:posOffset>5631815</wp:posOffset>
          </wp:positionH>
          <wp:positionV relativeFrom="page">
            <wp:posOffset>0</wp:posOffset>
          </wp:positionV>
          <wp:extent cx="1943735" cy="821690"/>
          <wp:effectExtent l="0" t="0" r="0" b="0"/>
          <wp:wrapNone/>
          <wp:docPr id="8" name="Bild 1" descr="\\Client\G$\RÖA\Technik\02_RB_LOGO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lient\G$\RÖA\Technik\02_RB_LOGO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735" cy="821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Pressemitteilung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8A38C9"/>
    <w:multiLevelType w:val="hybridMultilevel"/>
    <w:tmpl w:val="82E29D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563EA"/>
    <w:multiLevelType w:val="hybridMultilevel"/>
    <w:tmpl w:val="A28EB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ocumentProtection w:edit="forms" w:formatting="1" w:enforcement="0"/>
  <w:defaultTabStop w:val="708"/>
  <w:hyphenationZone w:val="425"/>
  <w:characterSpacingControl w:val="doNotCompress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A5"/>
    <w:rsid w:val="00001B9A"/>
    <w:rsid w:val="000317F2"/>
    <w:rsid w:val="0004074B"/>
    <w:rsid w:val="000523DE"/>
    <w:rsid w:val="000576A7"/>
    <w:rsid w:val="00057EF6"/>
    <w:rsid w:val="000622FB"/>
    <w:rsid w:val="00071E81"/>
    <w:rsid w:val="000741FB"/>
    <w:rsid w:val="00074704"/>
    <w:rsid w:val="000814CE"/>
    <w:rsid w:val="00082F06"/>
    <w:rsid w:val="000B3B02"/>
    <w:rsid w:val="000C170A"/>
    <w:rsid w:val="000D278D"/>
    <w:rsid w:val="000D362A"/>
    <w:rsid w:val="000D7B9F"/>
    <w:rsid w:val="000E6942"/>
    <w:rsid w:val="000F0106"/>
    <w:rsid w:val="00100493"/>
    <w:rsid w:val="00102383"/>
    <w:rsid w:val="00127025"/>
    <w:rsid w:val="0013523E"/>
    <w:rsid w:val="001460E9"/>
    <w:rsid w:val="00151827"/>
    <w:rsid w:val="001575F5"/>
    <w:rsid w:val="00163672"/>
    <w:rsid w:val="00173427"/>
    <w:rsid w:val="001855E8"/>
    <w:rsid w:val="0018778D"/>
    <w:rsid w:val="00190817"/>
    <w:rsid w:val="001933EB"/>
    <w:rsid w:val="001A1353"/>
    <w:rsid w:val="001B12A5"/>
    <w:rsid w:val="001C1294"/>
    <w:rsid w:val="001C2336"/>
    <w:rsid w:val="001D6D89"/>
    <w:rsid w:val="001D7B34"/>
    <w:rsid w:val="001F750B"/>
    <w:rsid w:val="00200C8B"/>
    <w:rsid w:val="002030C1"/>
    <w:rsid w:val="00206489"/>
    <w:rsid w:val="002116DD"/>
    <w:rsid w:val="0021535E"/>
    <w:rsid w:val="00217D4D"/>
    <w:rsid w:val="002229ED"/>
    <w:rsid w:val="00225B58"/>
    <w:rsid w:val="00247088"/>
    <w:rsid w:val="0026067B"/>
    <w:rsid w:val="002613A6"/>
    <w:rsid w:val="002655FE"/>
    <w:rsid w:val="0028123B"/>
    <w:rsid w:val="00296C1C"/>
    <w:rsid w:val="002A516D"/>
    <w:rsid w:val="002C2EB3"/>
    <w:rsid w:val="002C4CA5"/>
    <w:rsid w:val="002C5CE3"/>
    <w:rsid w:val="002D3F09"/>
    <w:rsid w:val="002D4A8D"/>
    <w:rsid w:val="002D4C74"/>
    <w:rsid w:val="002E16AF"/>
    <w:rsid w:val="002F55A4"/>
    <w:rsid w:val="0030063E"/>
    <w:rsid w:val="00302600"/>
    <w:rsid w:val="003059D4"/>
    <w:rsid w:val="003067D2"/>
    <w:rsid w:val="003119F5"/>
    <w:rsid w:val="00325410"/>
    <w:rsid w:val="00333565"/>
    <w:rsid w:val="0033736B"/>
    <w:rsid w:val="0035589A"/>
    <w:rsid w:val="00357A91"/>
    <w:rsid w:val="00362D93"/>
    <w:rsid w:val="00363834"/>
    <w:rsid w:val="00372338"/>
    <w:rsid w:val="003739FE"/>
    <w:rsid w:val="00377503"/>
    <w:rsid w:val="003C17AD"/>
    <w:rsid w:val="003D24EC"/>
    <w:rsid w:val="003F2C32"/>
    <w:rsid w:val="00406546"/>
    <w:rsid w:val="00406CFB"/>
    <w:rsid w:val="004130EF"/>
    <w:rsid w:val="00414FAA"/>
    <w:rsid w:val="00417CC2"/>
    <w:rsid w:val="00426480"/>
    <w:rsid w:val="00433BDD"/>
    <w:rsid w:val="00447DFE"/>
    <w:rsid w:val="00463E5F"/>
    <w:rsid w:val="00465213"/>
    <w:rsid w:val="00465C9F"/>
    <w:rsid w:val="0047055F"/>
    <w:rsid w:val="004735CF"/>
    <w:rsid w:val="00484992"/>
    <w:rsid w:val="00484D47"/>
    <w:rsid w:val="0048676E"/>
    <w:rsid w:val="004A5461"/>
    <w:rsid w:val="004C0CD5"/>
    <w:rsid w:val="004D1E32"/>
    <w:rsid w:val="004D5660"/>
    <w:rsid w:val="004D659D"/>
    <w:rsid w:val="004D736B"/>
    <w:rsid w:val="004E237C"/>
    <w:rsid w:val="004F2D75"/>
    <w:rsid w:val="004F358E"/>
    <w:rsid w:val="004F37DD"/>
    <w:rsid w:val="00503103"/>
    <w:rsid w:val="00504299"/>
    <w:rsid w:val="00510BD4"/>
    <w:rsid w:val="00514D4D"/>
    <w:rsid w:val="00515141"/>
    <w:rsid w:val="00527AE1"/>
    <w:rsid w:val="00537512"/>
    <w:rsid w:val="00541620"/>
    <w:rsid w:val="00554659"/>
    <w:rsid w:val="00555C89"/>
    <w:rsid w:val="00560567"/>
    <w:rsid w:val="00560951"/>
    <w:rsid w:val="00564342"/>
    <w:rsid w:val="0057390A"/>
    <w:rsid w:val="00577E75"/>
    <w:rsid w:val="00580475"/>
    <w:rsid w:val="005928E3"/>
    <w:rsid w:val="005B3217"/>
    <w:rsid w:val="005B4D4D"/>
    <w:rsid w:val="005C0933"/>
    <w:rsid w:val="005C097B"/>
    <w:rsid w:val="005C6B6F"/>
    <w:rsid w:val="005D0499"/>
    <w:rsid w:val="005D0A24"/>
    <w:rsid w:val="005D7167"/>
    <w:rsid w:val="005F5EE3"/>
    <w:rsid w:val="005F746F"/>
    <w:rsid w:val="005F79B7"/>
    <w:rsid w:val="00602BBD"/>
    <w:rsid w:val="006217E1"/>
    <w:rsid w:val="00626BF3"/>
    <w:rsid w:val="00626D0C"/>
    <w:rsid w:val="00626FDE"/>
    <w:rsid w:val="006322C5"/>
    <w:rsid w:val="00633179"/>
    <w:rsid w:val="00633530"/>
    <w:rsid w:val="00636ADA"/>
    <w:rsid w:val="0064786F"/>
    <w:rsid w:val="0067379D"/>
    <w:rsid w:val="006B298B"/>
    <w:rsid w:val="006B3994"/>
    <w:rsid w:val="006B44E3"/>
    <w:rsid w:val="006D6B94"/>
    <w:rsid w:val="006F094D"/>
    <w:rsid w:val="006F6FAA"/>
    <w:rsid w:val="007140A2"/>
    <w:rsid w:val="00714D03"/>
    <w:rsid w:val="007263D5"/>
    <w:rsid w:val="00736FEA"/>
    <w:rsid w:val="00761F50"/>
    <w:rsid w:val="0078312A"/>
    <w:rsid w:val="00792AFD"/>
    <w:rsid w:val="007A1B1B"/>
    <w:rsid w:val="007C7EC5"/>
    <w:rsid w:val="007D01A8"/>
    <w:rsid w:val="007E2BF6"/>
    <w:rsid w:val="007F5A2A"/>
    <w:rsid w:val="00812CC9"/>
    <w:rsid w:val="0084098C"/>
    <w:rsid w:val="00844F61"/>
    <w:rsid w:val="00851B0E"/>
    <w:rsid w:val="0085422C"/>
    <w:rsid w:val="00854F24"/>
    <w:rsid w:val="008811D1"/>
    <w:rsid w:val="008872E8"/>
    <w:rsid w:val="008D7481"/>
    <w:rsid w:val="008E5520"/>
    <w:rsid w:val="008E7830"/>
    <w:rsid w:val="00931830"/>
    <w:rsid w:val="009429FC"/>
    <w:rsid w:val="009465FC"/>
    <w:rsid w:val="009567B7"/>
    <w:rsid w:val="00961FBF"/>
    <w:rsid w:val="00963403"/>
    <w:rsid w:val="00971B5C"/>
    <w:rsid w:val="00972450"/>
    <w:rsid w:val="0098093D"/>
    <w:rsid w:val="00981F3E"/>
    <w:rsid w:val="009820FD"/>
    <w:rsid w:val="00982D56"/>
    <w:rsid w:val="0099501E"/>
    <w:rsid w:val="00996C96"/>
    <w:rsid w:val="00997A08"/>
    <w:rsid w:val="009B7A0C"/>
    <w:rsid w:val="009C4F9D"/>
    <w:rsid w:val="009D2CBC"/>
    <w:rsid w:val="009D4FBC"/>
    <w:rsid w:val="009E4AA3"/>
    <w:rsid w:val="009F4B95"/>
    <w:rsid w:val="00A049D6"/>
    <w:rsid w:val="00A05B8D"/>
    <w:rsid w:val="00A11DA2"/>
    <w:rsid w:val="00A2589E"/>
    <w:rsid w:val="00A27CED"/>
    <w:rsid w:val="00A36B69"/>
    <w:rsid w:val="00A4273C"/>
    <w:rsid w:val="00A455A0"/>
    <w:rsid w:val="00A47AEB"/>
    <w:rsid w:val="00A6074E"/>
    <w:rsid w:val="00A63B5D"/>
    <w:rsid w:val="00A65473"/>
    <w:rsid w:val="00A74E63"/>
    <w:rsid w:val="00A75789"/>
    <w:rsid w:val="00A807F7"/>
    <w:rsid w:val="00A955E5"/>
    <w:rsid w:val="00AA24EF"/>
    <w:rsid w:val="00AA427B"/>
    <w:rsid w:val="00AB3098"/>
    <w:rsid w:val="00AB7FA4"/>
    <w:rsid w:val="00AC5229"/>
    <w:rsid w:val="00AD0A9C"/>
    <w:rsid w:val="00AD6A3C"/>
    <w:rsid w:val="00AE15C8"/>
    <w:rsid w:val="00AF2150"/>
    <w:rsid w:val="00B0573B"/>
    <w:rsid w:val="00B123E4"/>
    <w:rsid w:val="00B15B75"/>
    <w:rsid w:val="00B1797E"/>
    <w:rsid w:val="00B33637"/>
    <w:rsid w:val="00B62C5F"/>
    <w:rsid w:val="00B66B43"/>
    <w:rsid w:val="00B676BA"/>
    <w:rsid w:val="00B73EA6"/>
    <w:rsid w:val="00B806F1"/>
    <w:rsid w:val="00B87269"/>
    <w:rsid w:val="00B93166"/>
    <w:rsid w:val="00B948F5"/>
    <w:rsid w:val="00B952E4"/>
    <w:rsid w:val="00BB1560"/>
    <w:rsid w:val="00BB1CE3"/>
    <w:rsid w:val="00BB21AD"/>
    <w:rsid w:val="00BB40B3"/>
    <w:rsid w:val="00BC3706"/>
    <w:rsid w:val="00BC4ACC"/>
    <w:rsid w:val="00BC4BC7"/>
    <w:rsid w:val="00BC6567"/>
    <w:rsid w:val="00BC6C53"/>
    <w:rsid w:val="00BD3FD2"/>
    <w:rsid w:val="00BD7F46"/>
    <w:rsid w:val="00BE0474"/>
    <w:rsid w:val="00BF27AC"/>
    <w:rsid w:val="00C05AC4"/>
    <w:rsid w:val="00C11CB9"/>
    <w:rsid w:val="00C24180"/>
    <w:rsid w:val="00C26448"/>
    <w:rsid w:val="00C277A1"/>
    <w:rsid w:val="00C30EA8"/>
    <w:rsid w:val="00C44F61"/>
    <w:rsid w:val="00C471A2"/>
    <w:rsid w:val="00C517C6"/>
    <w:rsid w:val="00C73D4A"/>
    <w:rsid w:val="00C77200"/>
    <w:rsid w:val="00C83906"/>
    <w:rsid w:val="00C873A6"/>
    <w:rsid w:val="00C91169"/>
    <w:rsid w:val="00C913EF"/>
    <w:rsid w:val="00CD09AF"/>
    <w:rsid w:val="00CD0CA4"/>
    <w:rsid w:val="00CE0132"/>
    <w:rsid w:val="00CF334F"/>
    <w:rsid w:val="00D051B8"/>
    <w:rsid w:val="00D13851"/>
    <w:rsid w:val="00D223A6"/>
    <w:rsid w:val="00D312CA"/>
    <w:rsid w:val="00D316E8"/>
    <w:rsid w:val="00D454BF"/>
    <w:rsid w:val="00D510FF"/>
    <w:rsid w:val="00D741A9"/>
    <w:rsid w:val="00D804DF"/>
    <w:rsid w:val="00D82B63"/>
    <w:rsid w:val="00D8459C"/>
    <w:rsid w:val="00D912C3"/>
    <w:rsid w:val="00D92EF3"/>
    <w:rsid w:val="00DA20E0"/>
    <w:rsid w:val="00DA3486"/>
    <w:rsid w:val="00DA5FD1"/>
    <w:rsid w:val="00DA7886"/>
    <w:rsid w:val="00DB3BBB"/>
    <w:rsid w:val="00DD23DC"/>
    <w:rsid w:val="00DE0FD6"/>
    <w:rsid w:val="00DF020F"/>
    <w:rsid w:val="00DF022D"/>
    <w:rsid w:val="00DF7A65"/>
    <w:rsid w:val="00E02288"/>
    <w:rsid w:val="00E02E84"/>
    <w:rsid w:val="00E04224"/>
    <w:rsid w:val="00E0736D"/>
    <w:rsid w:val="00E22891"/>
    <w:rsid w:val="00E40416"/>
    <w:rsid w:val="00E4481F"/>
    <w:rsid w:val="00E45B81"/>
    <w:rsid w:val="00E47F45"/>
    <w:rsid w:val="00E50E68"/>
    <w:rsid w:val="00E62D9E"/>
    <w:rsid w:val="00E81E59"/>
    <w:rsid w:val="00E83ADA"/>
    <w:rsid w:val="00E865C7"/>
    <w:rsid w:val="00E86B25"/>
    <w:rsid w:val="00EA1F09"/>
    <w:rsid w:val="00EC0466"/>
    <w:rsid w:val="00EC1199"/>
    <w:rsid w:val="00EC311C"/>
    <w:rsid w:val="00EC3C60"/>
    <w:rsid w:val="00EC50ED"/>
    <w:rsid w:val="00EC7468"/>
    <w:rsid w:val="00ED1E3B"/>
    <w:rsid w:val="00ED27FC"/>
    <w:rsid w:val="00EF583C"/>
    <w:rsid w:val="00EF6B06"/>
    <w:rsid w:val="00F0092B"/>
    <w:rsid w:val="00F02EE2"/>
    <w:rsid w:val="00F035E3"/>
    <w:rsid w:val="00F046D0"/>
    <w:rsid w:val="00F27217"/>
    <w:rsid w:val="00F32CC4"/>
    <w:rsid w:val="00F41005"/>
    <w:rsid w:val="00F50944"/>
    <w:rsid w:val="00F527CB"/>
    <w:rsid w:val="00F725E6"/>
    <w:rsid w:val="00F74BF3"/>
    <w:rsid w:val="00F7530D"/>
    <w:rsid w:val="00F81F37"/>
    <w:rsid w:val="00F86DBD"/>
    <w:rsid w:val="00FB3DDE"/>
    <w:rsid w:val="00FB5038"/>
    <w:rsid w:val="00FE2745"/>
    <w:rsid w:val="00FE3F9F"/>
    <w:rsid w:val="00FF108E"/>
    <w:rsid w:val="00FF343C"/>
    <w:rsid w:val="00FF5308"/>
    <w:rsid w:val="00FF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1" w:defUIPriority="99" w:defSemiHidden="1" w:defUnhideWhenUsed="1" w:defQFormat="0" w:count="267">
    <w:lsdException w:name="Normal" w:locked="0" w:semiHidden="0" w:uiPriority="0" w:unhideWhenUsed="0" w:qFormat="1"/>
    <w:lsdException w:name="heading 1" w:locked="0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0"/>
    <w:lsdException w:name="footer" w:locked="0"/>
    <w:lsdException w:name="caption" w:uiPriority="35" w:qFormat="1"/>
    <w:lsdException w:name="Title" w:semiHidden="0" w:uiPriority="10" w:unhideWhenUsed="0" w:qFormat="1"/>
    <w:lsdException w:name="Default Paragraph Font" w:locked="0" w:uiPriority="1"/>
    <w:lsdException w:name="Subtitle" w:semiHidden="0" w:uiPriority="11" w:unhideWhenUsed="0" w:qFormat="1"/>
    <w:lsdException w:name="Hyperlink" w:locked="0"/>
    <w:lsdException w:name="Strong" w:semiHidden="0" w:uiPriority="22" w:unhideWhenUsed="0" w:qFormat="1"/>
    <w:lsdException w:name="Emphasis" w:semiHidden="0" w:uiPriority="20" w:unhideWhenUsed="0" w:qFormat="1"/>
    <w:lsdException w:name="HTML Top of Form" w:locked="0"/>
    <w:lsdException w:name="HTML Bottom of Form" w:locked="0"/>
    <w:lsdException w:name="Normal Table" w:locked="0"/>
    <w:lsdException w:name="No List" w:lock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locked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322C5"/>
    <w:pPr>
      <w:spacing w:after="200" w:line="276" w:lineRule="auto"/>
    </w:pPr>
    <w:rPr>
      <w:rFonts w:cs="Times New Roman"/>
      <w:sz w:val="22"/>
    </w:rPr>
  </w:style>
  <w:style w:type="paragraph" w:styleId="berschrift1">
    <w:name w:val="heading 1"/>
    <w:aliases w:val="Subline"/>
    <w:basedOn w:val="Standard"/>
    <w:next w:val="Standard"/>
    <w:link w:val="berschrift1Zchn"/>
    <w:uiPriority w:val="9"/>
    <w:qFormat/>
    <w:rsid w:val="006322C5"/>
    <w:pPr>
      <w:keepNext/>
      <w:keepLines/>
      <w:spacing w:after="120" w:line="240" w:lineRule="auto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locked/>
    <w:rsid w:val="000576A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1B12A5"/>
    <w:rPr>
      <w:rFonts w:ascii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locked/>
    <w:rsid w:val="001B12A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1B12A5"/>
    <w:rPr>
      <w:rFonts w:ascii="Calibri" w:hAnsi="Calibri" w:cs="Times New Roman"/>
    </w:rPr>
  </w:style>
  <w:style w:type="character" w:styleId="Hyperlink">
    <w:name w:val="Hyperlink"/>
    <w:uiPriority w:val="99"/>
    <w:unhideWhenUsed/>
    <w:locked/>
    <w:rsid w:val="001B12A5"/>
    <w:rPr>
      <w:color w:val="0000FF"/>
      <w:u w:val="single"/>
    </w:rPr>
  </w:style>
  <w:style w:type="character" w:customStyle="1" w:styleId="berschrift1Zchn">
    <w:name w:val="Überschrift 1 Zchn"/>
    <w:aliases w:val="Subline Zchn"/>
    <w:basedOn w:val="Absatz-Standardschriftart"/>
    <w:link w:val="berschrift1"/>
    <w:uiPriority w:val="9"/>
    <w:rsid w:val="006322C5"/>
    <w:rPr>
      <w:rFonts w:eastAsiaTheme="majorEastAsia" w:cstheme="majorBidi"/>
      <w:b/>
      <w:bCs/>
      <w:color w:val="000000" w:themeColor="text1"/>
      <w:sz w:val="24"/>
      <w:szCs w:val="28"/>
    </w:rPr>
  </w:style>
  <w:style w:type="paragraph" w:customStyle="1" w:styleId="Flietext">
    <w:name w:val="Fließtext"/>
    <w:basedOn w:val="Standard"/>
    <w:link w:val="FlietextZchn"/>
    <w:qFormat/>
    <w:rsid w:val="006322C5"/>
  </w:style>
  <w:style w:type="paragraph" w:customStyle="1" w:styleId="Headline">
    <w:name w:val="Headline"/>
    <w:basedOn w:val="berschrift1"/>
    <w:link w:val="HeadlineZchn"/>
    <w:qFormat/>
    <w:rsid w:val="006322C5"/>
    <w:rPr>
      <w:sz w:val="28"/>
    </w:rPr>
  </w:style>
  <w:style w:type="character" w:customStyle="1" w:styleId="FlietextZchn">
    <w:name w:val="Fließtext Zchn"/>
    <w:basedOn w:val="Absatz-Standardschriftart"/>
    <w:link w:val="Flietext"/>
    <w:rsid w:val="006322C5"/>
    <w:rPr>
      <w:rFonts w:cs="Times New Roman"/>
      <w:sz w:val="22"/>
    </w:rPr>
  </w:style>
  <w:style w:type="paragraph" w:customStyle="1" w:styleId="FuzeileRD">
    <w:name w:val="Fußzeile RD"/>
    <w:basedOn w:val="Flietext"/>
    <w:link w:val="FuzeileRDZchn"/>
    <w:qFormat/>
    <w:rsid w:val="0098093D"/>
    <w:rPr>
      <w:sz w:val="16"/>
    </w:rPr>
  </w:style>
  <w:style w:type="character" w:customStyle="1" w:styleId="HeadlineZchn">
    <w:name w:val="Headline Zchn"/>
    <w:basedOn w:val="berschrift1Zchn"/>
    <w:link w:val="Headline"/>
    <w:rsid w:val="006322C5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FuzeileRDZchn">
    <w:name w:val="Fußzeile RD Zchn"/>
    <w:basedOn w:val="FlietextZchn"/>
    <w:link w:val="FuzeileRD"/>
    <w:rsid w:val="0098093D"/>
    <w:rPr>
      <w:rFonts w:cs="Times New Roman"/>
      <w:sz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576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311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19F5"/>
    <w:rPr>
      <w:rFonts w:ascii="Tahoma" w:hAnsi="Tahoma" w:cs="Tahoma"/>
      <w:sz w:val="16"/>
      <w:szCs w:val="16"/>
    </w:rPr>
  </w:style>
  <w:style w:type="paragraph" w:customStyle="1" w:styleId="Beschriftung1">
    <w:name w:val="Beschriftung1"/>
    <w:basedOn w:val="Standard"/>
    <w:uiPriority w:val="99"/>
    <w:rsid w:val="003119F5"/>
    <w:pPr>
      <w:spacing w:after="360" w:line="240" w:lineRule="auto"/>
    </w:pPr>
    <w:rPr>
      <w:rFonts w:ascii="Times New Roman" w:hAnsi="Times New Roman"/>
      <w:szCs w:val="22"/>
    </w:rPr>
  </w:style>
  <w:style w:type="character" w:styleId="BesuchterHyperlink">
    <w:name w:val="FollowedHyperlink"/>
    <w:basedOn w:val="Absatz-Standardschriftart"/>
    <w:uiPriority w:val="99"/>
    <w:semiHidden/>
    <w:unhideWhenUsed/>
    <w:locked/>
    <w:rsid w:val="00EA1F0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5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mmelsberger-diakonie.de/press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header" Target="header4.xml"/><Relationship Id="rId4" Type="http://schemas.microsoft.com/office/2007/relationships/stylesWithEffects" Target="stylesWithEffects.xml"/><Relationship Id="rId9" Type="http://schemas.openxmlformats.org/officeDocument/2006/relationships/hyperlink" Target="mailto:noeth.bettina@rummelsberger.net" TargetMode="Externa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477E-2438-465B-8572-CA598E699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BA16E249</Template>
  <TotalTime>0</TotalTime>
  <Pages>2</Pages>
  <Words>311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Diakon Markus Wechsler</dc:creator>
  <cp:lastModifiedBy>Oedinger, Lena</cp:lastModifiedBy>
  <cp:revision>7</cp:revision>
  <cp:lastPrinted>2018-04-03T11:30:00Z</cp:lastPrinted>
  <dcterms:created xsi:type="dcterms:W3CDTF">2018-04-11T14:45:00Z</dcterms:created>
  <dcterms:modified xsi:type="dcterms:W3CDTF">2018-04-13T06:47:00Z</dcterms:modified>
</cp:coreProperties>
</file>